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5B" w:rsidRDefault="00B05FBD" w:rsidP="00AB34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="0039015B" w:rsidRPr="00C46C3A">
        <w:rPr>
          <w:rFonts w:ascii="Times New Roman" w:hAnsi="Times New Roman" w:cs="Times New Roman"/>
          <w:b/>
          <w:sz w:val="20"/>
          <w:szCs w:val="20"/>
        </w:rPr>
        <w:t xml:space="preserve"> ПО УТИЛИЗАЦИИ ОТХОДОВ</w:t>
      </w:r>
    </w:p>
    <w:p w:rsidR="0039015B" w:rsidRPr="00C46C3A" w:rsidRDefault="0039015B" w:rsidP="00AB34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2899" w:rsidRDefault="00882899" w:rsidP="0088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Утилизация отходов – важнейший вопрос современности. На сегодняшний день</w:t>
      </w:r>
      <w:r w:rsidRPr="008828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утилизация отходов</w:t>
      </w:r>
      <w:r w:rsidR="00B05FBD">
        <w:rPr>
          <w:rFonts w:ascii="Times New Roman" w:hAnsi="Times New Roman" w:cs="Times New Roman"/>
          <w:sz w:val="24"/>
          <w:szCs w:val="24"/>
        </w:rPr>
        <w:t> проводится не только в целях улучшения</w:t>
      </w:r>
      <w:r w:rsidRPr="00882899">
        <w:rPr>
          <w:rFonts w:ascii="Times New Roman" w:hAnsi="Times New Roman" w:cs="Times New Roman"/>
          <w:sz w:val="24"/>
          <w:szCs w:val="24"/>
        </w:rPr>
        <w:t xml:space="preserve"> окружающей среды, но и в качестве производства вторсырья.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899">
        <w:rPr>
          <w:rFonts w:ascii="Times New Roman" w:hAnsi="Times New Roman" w:cs="Times New Roman"/>
          <w:sz w:val="24"/>
          <w:szCs w:val="24"/>
        </w:rPr>
        <w:t xml:space="preserve">Растет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2899">
        <w:rPr>
          <w:rFonts w:ascii="Times New Roman" w:hAnsi="Times New Roman" w:cs="Times New Roman"/>
          <w:sz w:val="24"/>
          <w:szCs w:val="24"/>
        </w:rPr>
        <w:t>количество мусороперер</w:t>
      </w:r>
      <w:r>
        <w:rPr>
          <w:rFonts w:ascii="Times New Roman" w:hAnsi="Times New Roman" w:cs="Times New Roman"/>
          <w:sz w:val="24"/>
          <w:szCs w:val="24"/>
        </w:rPr>
        <w:t xml:space="preserve">абатывающих заводов, а </w:t>
      </w:r>
      <w:r w:rsidR="00B05FBD">
        <w:rPr>
          <w:rFonts w:ascii="Times New Roman" w:hAnsi="Times New Roman" w:cs="Times New Roman"/>
          <w:sz w:val="24"/>
          <w:szCs w:val="24"/>
        </w:rPr>
        <w:t>вместе с этим и необходимость в оборудовании</w:t>
      </w:r>
      <w:r w:rsidRPr="00882899">
        <w:rPr>
          <w:rFonts w:ascii="Times New Roman" w:hAnsi="Times New Roman" w:cs="Times New Roman"/>
          <w:sz w:val="24"/>
          <w:szCs w:val="24"/>
        </w:rPr>
        <w:t xml:space="preserve"> для переработки мусора.</w:t>
      </w:r>
    </w:p>
    <w:p w:rsidR="00B05FBD" w:rsidRDefault="00882899" w:rsidP="00B05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FBD">
        <w:rPr>
          <w:rFonts w:ascii="Times New Roman" w:hAnsi="Times New Roman" w:cs="Times New Roman"/>
          <w:sz w:val="24"/>
          <w:szCs w:val="24"/>
        </w:rPr>
        <w:t>С</w:t>
      </w:r>
      <w:r w:rsidR="00562980" w:rsidRPr="00B05FBD">
        <w:rPr>
          <w:rFonts w:ascii="Times New Roman" w:hAnsi="Times New Roman" w:cs="Times New Roman"/>
          <w:sz w:val="24"/>
          <w:szCs w:val="24"/>
        </w:rPr>
        <w:t xml:space="preserve">уществует множество технологий </w:t>
      </w:r>
      <w:r w:rsidR="00703FB0" w:rsidRPr="00B05FBD">
        <w:rPr>
          <w:rFonts w:ascii="Times New Roman" w:hAnsi="Times New Roman" w:cs="Times New Roman"/>
          <w:sz w:val="24"/>
          <w:szCs w:val="24"/>
        </w:rPr>
        <w:t xml:space="preserve">и </w:t>
      </w:r>
      <w:r w:rsidRPr="00B05FBD">
        <w:rPr>
          <w:rFonts w:ascii="Times New Roman" w:hAnsi="Times New Roman" w:cs="Times New Roman"/>
          <w:sz w:val="24"/>
          <w:szCs w:val="24"/>
        </w:rPr>
        <w:t>различного оборудования</w:t>
      </w:r>
      <w:r w:rsidR="00D33D49" w:rsidRPr="00B05FBD">
        <w:rPr>
          <w:rFonts w:ascii="Times New Roman" w:hAnsi="Times New Roman" w:cs="Times New Roman"/>
          <w:sz w:val="24"/>
          <w:szCs w:val="24"/>
        </w:rPr>
        <w:t xml:space="preserve"> </w:t>
      </w:r>
      <w:r w:rsidR="00562980" w:rsidRPr="00B05FBD">
        <w:rPr>
          <w:rFonts w:ascii="Times New Roman" w:hAnsi="Times New Roman" w:cs="Times New Roman"/>
          <w:sz w:val="24"/>
          <w:szCs w:val="24"/>
        </w:rPr>
        <w:t>по переработке и утилизации отходов.</w:t>
      </w:r>
      <w:r w:rsidR="009000B0" w:rsidRPr="00B05FBD">
        <w:rPr>
          <w:rFonts w:ascii="Times New Roman" w:hAnsi="Times New Roman" w:cs="Times New Roman"/>
          <w:sz w:val="24"/>
          <w:szCs w:val="24"/>
        </w:rPr>
        <w:t xml:space="preserve"> </w:t>
      </w:r>
      <w:r w:rsidR="00B05FBD" w:rsidRPr="00B05FBD">
        <w:rPr>
          <w:rFonts w:ascii="Times New Roman" w:hAnsi="Times New Roman" w:cs="Times New Roman"/>
          <w:sz w:val="24"/>
          <w:szCs w:val="24"/>
        </w:rPr>
        <w:t>Основные виды перерабатывающих станций</w:t>
      </w:r>
      <w:proofErr w:type="gramStart"/>
      <w:r w:rsidR="00B05FBD" w:rsidRPr="00B05F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5FBD" w:rsidRPr="00B05FBD">
        <w:rPr>
          <w:rFonts w:ascii="Times New Roman" w:hAnsi="Times New Roman" w:cs="Times New Roman"/>
          <w:sz w:val="24"/>
          <w:szCs w:val="24"/>
        </w:rPr>
        <w:t xml:space="preserve"> Пресс, Шредер, </w:t>
      </w:r>
      <w:proofErr w:type="spellStart"/>
      <w:r w:rsidR="00B05FBD" w:rsidRPr="00B05FBD">
        <w:rPr>
          <w:rFonts w:ascii="Times New Roman" w:hAnsi="Times New Roman" w:cs="Times New Roman"/>
          <w:sz w:val="24"/>
          <w:szCs w:val="24"/>
        </w:rPr>
        <w:t>Компактор</w:t>
      </w:r>
      <w:proofErr w:type="spellEnd"/>
      <w:r w:rsidR="00B05FBD" w:rsidRPr="00B05FBD">
        <w:rPr>
          <w:rFonts w:ascii="Times New Roman" w:hAnsi="Times New Roman" w:cs="Times New Roman"/>
          <w:sz w:val="24"/>
          <w:szCs w:val="24"/>
        </w:rPr>
        <w:t>, Сортировочная линия.</w:t>
      </w:r>
    </w:p>
    <w:p w:rsidR="00882899" w:rsidRDefault="00882899" w:rsidP="00B05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правильной</w:t>
      </w:r>
      <w:r w:rsidR="00703FB0" w:rsidRPr="00882899">
        <w:rPr>
          <w:rFonts w:ascii="Times New Roman" w:hAnsi="Times New Roman" w:cs="Times New Roman"/>
          <w:sz w:val="24"/>
          <w:szCs w:val="24"/>
        </w:rPr>
        <w:t xml:space="preserve"> и экологически безопасной переработки и утилизации отходов предлагаем ознакомиться с подборкой технологий и оборудований. </w:t>
      </w:r>
    </w:p>
    <w:p w:rsidR="009000B0" w:rsidRPr="00882899" w:rsidRDefault="00703FB0" w:rsidP="00AB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899">
        <w:rPr>
          <w:rFonts w:ascii="Times New Roman" w:hAnsi="Times New Roman" w:cs="Times New Roman"/>
          <w:sz w:val="24"/>
          <w:szCs w:val="24"/>
        </w:rPr>
        <w:t>В данном списке представлены казахстанские и зарубежные компан</w:t>
      </w:r>
      <w:r w:rsidR="00882899">
        <w:rPr>
          <w:rFonts w:ascii="Times New Roman" w:hAnsi="Times New Roman" w:cs="Times New Roman"/>
          <w:sz w:val="24"/>
          <w:szCs w:val="24"/>
        </w:rPr>
        <w:t xml:space="preserve">ии, которые предлагают различное оборудование по утилизации отходов пластика, </w:t>
      </w:r>
      <w:r w:rsidR="00AB34F7" w:rsidRPr="00882899">
        <w:rPr>
          <w:rFonts w:ascii="Times New Roman" w:hAnsi="Times New Roman" w:cs="Times New Roman"/>
          <w:sz w:val="24"/>
          <w:szCs w:val="24"/>
        </w:rPr>
        <w:t>стекла,</w:t>
      </w:r>
      <w:r w:rsidR="009000B0" w:rsidRPr="00882899">
        <w:rPr>
          <w:rFonts w:ascii="Times New Roman" w:hAnsi="Times New Roman" w:cs="Times New Roman"/>
          <w:sz w:val="24"/>
          <w:szCs w:val="24"/>
        </w:rPr>
        <w:t xml:space="preserve"> древес</w:t>
      </w:r>
      <w:r w:rsidR="00AB34F7" w:rsidRPr="00882899">
        <w:rPr>
          <w:rFonts w:ascii="Times New Roman" w:hAnsi="Times New Roman" w:cs="Times New Roman"/>
          <w:sz w:val="24"/>
          <w:szCs w:val="24"/>
        </w:rPr>
        <w:t>и</w:t>
      </w:r>
      <w:r w:rsidR="009000B0" w:rsidRPr="00882899">
        <w:rPr>
          <w:rFonts w:ascii="Times New Roman" w:hAnsi="Times New Roman" w:cs="Times New Roman"/>
          <w:sz w:val="24"/>
          <w:szCs w:val="24"/>
        </w:rPr>
        <w:t>н</w:t>
      </w:r>
      <w:r w:rsidR="00AB34F7" w:rsidRPr="00882899">
        <w:rPr>
          <w:rFonts w:ascii="Times New Roman" w:hAnsi="Times New Roman" w:cs="Times New Roman"/>
          <w:sz w:val="24"/>
          <w:szCs w:val="24"/>
        </w:rPr>
        <w:t>ы, резин</w:t>
      </w:r>
      <w:r w:rsidR="009000B0" w:rsidRPr="00882899">
        <w:rPr>
          <w:rFonts w:ascii="Times New Roman" w:hAnsi="Times New Roman" w:cs="Times New Roman"/>
          <w:sz w:val="24"/>
          <w:szCs w:val="24"/>
        </w:rPr>
        <w:t>ы, медиц</w:t>
      </w:r>
      <w:r w:rsidR="00882899">
        <w:rPr>
          <w:rFonts w:ascii="Times New Roman" w:hAnsi="Times New Roman" w:cs="Times New Roman"/>
          <w:sz w:val="24"/>
          <w:szCs w:val="24"/>
        </w:rPr>
        <w:t xml:space="preserve">инских отходов и </w:t>
      </w:r>
      <w:r w:rsidR="009000B0" w:rsidRPr="00882899">
        <w:rPr>
          <w:rFonts w:ascii="Times New Roman" w:hAnsi="Times New Roman" w:cs="Times New Roman"/>
          <w:sz w:val="24"/>
          <w:szCs w:val="24"/>
        </w:rPr>
        <w:t>пленочны</w:t>
      </w:r>
      <w:r w:rsidR="00882899">
        <w:rPr>
          <w:rFonts w:ascii="Times New Roman" w:hAnsi="Times New Roman" w:cs="Times New Roman"/>
          <w:sz w:val="24"/>
          <w:szCs w:val="24"/>
        </w:rPr>
        <w:t>х</w:t>
      </w:r>
      <w:r w:rsidR="00AB34F7" w:rsidRPr="00882899">
        <w:rPr>
          <w:rFonts w:ascii="Times New Roman" w:hAnsi="Times New Roman" w:cs="Times New Roman"/>
          <w:sz w:val="24"/>
          <w:szCs w:val="24"/>
        </w:rPr>
        <w:t xml:space="preserve">. Для вашего удобства в списке указаны контакты компаний, </w:t>
      </w:r>
      <w:r w:rsidR="00882899">
        <w:rPr>
          <w:rFonts w:ascii="Times New Roman" w:hAnsi="Times New Roman" w:cs="Times New Roman"/>
          <w:sz w:val="24"/>
          <w:szCs w:val="24"/>
        </w:rPr>
        <w:t xml:space="preserve">позвоним по которым, </w:t>
      </w:r>
      <w:r w:rsidR="00AB34F7" w:rsidRPr="00882899">
        <w:rPr>
          <w:rFonts w:ascii="Times New Roman" w:hAnsi="Times New Roman" w:cs="Times New Roman"/>
          <w:sz w:val="24"/>
          <w:szCs w:val="24"/>
        </w:rPr>
        <w:t xml:space="preserve">где вы можете </w:t>
      </w:r>
      <w:r w:rsidR="00882899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информацию. </w:t>
      </w:r>
    </w:p>
    <w:bookmarkEnd w:id="0"/>
    <w:p w:rsidR="0039015B" w:rsidRDefault="0039015B" w:rsidP="00AB3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stTable3Accent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052"/>
        <w:gridCol w:w="2126"/>
        <w:gridCol w:w="3969"/>
        <w:gridCol w:w="1310"/>
      </w:tblGrid>
      <w:tr w:rsidR="00F61C8D" w:rsidTr="00AB3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" w:type="dxa"/>
            <w:tcBorders>
              <w:bottom w:val="none" w:sz="0" w:space="0" w:color="auto"/>
              <w:right w:val="none" w:sz="0" w:space="0" w:color="auto"/>
            </w:tcBorders>
          </w:tcPr>
          <w:p w:rsidR="00F61C8D" w:rsidRPr="003E158D" w:rsidRDefault="00F61C8D" w:rsidP="00AB34F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052" w:type="dxa"/>
          </w:tcPr>
          <w:p w:rsidR="00F61C8D" w:rsidRPr="003E158D" w:rsidRDefault="00F61C8D" w:rsidP="00AB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компании</w:t>
            </w:r>
          </w:p>
        </w:tc>
        <w:tc>
          <w:tcPr>
            <w:tcW w:w="2126" w:type="dxa"/>
          </w:tcPr>
          <w:p w:rsidR="00F61C8D" w:rsidRPr="003E158D" w:rsidRDefault="00F61C8D" w:rsidP="00AB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описание</w:t>
            </w:r>
          </w:p>
        </w:tc>
        <w:tc>
          <w:tcPr>
            <w:tcW w:w="3969" w:type="dxa"/>
          </w:tcPr>
          <w:p w:rsidR="00F61C8D" w:rsidRPr="003E158D" w:rsidRDefault="00F61C8D" w:rsidP="00AB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  характеристика</w:t>
            </w:r>
          </w:p>
        </w:tc>
        <w:tc>
          <w:tcPr>
            <w:tcW w:w="1310" w:type="dxa"/>
          </w:tcPr>
          <w:p w:rsidR="00F61C8D" w:rsidRPr="003E158D" w:rsidRDefault="00F61C8D" w:rsidP="00AB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Контакты</w:t>
            </w:r>
          </w:p>
        </w:tc>
      </w:tr>
      <w:tr w:rsidR="0039015B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7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Пластиковые отходы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39015B" w:rsidRPr="00F61C8D" w:rsidRDefault="0039015B" w:rsidP="00AB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8D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</w:tcPr>
          <w:p w:rsidR="00F61C8D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52" w:type="dxa"/>
          </w:tcPr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ТОО"BAYMIR", </w:t>
            </w:r>
            <w:proofErr w:type="spell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Дробилки для пластика</w:t>
            </w:r>
          </w:p>
        </w:tc>
        <w:tc>
          <w:tcPr>
            <w:tcW w:w="3969" w:type="dxa"/>
          </w:tcPr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Имеет 4 модели:</w:t>
            </w:r>
          </w:p>
          <w:p w:rsidR="00F61C8D" w:rsidRPr="00F61C8D" w:rsidRDefault="00F61C8D" w:rsidP="00AB34F7">
            <w:pPr>
              <w:pStyle w:val="a4"/>
              <w:numPr>
                <w:ilvl w:val="0"/>
                <w:numId w:val="4"/>
              </w:numPr>
              <w:ind w:left="0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61C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RG-2417</w:t>
            </w:r>
            <w:r w:rsidRPr="00F61C8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61C8D" w:rsidRPr="00F61C8D" w:rsidRDefault="00F61C8D" w:rsidP="00AB34F7">
            <w:pPr>
              <w:pStyle w:val="a4"/>
              <w:numPr>
                <w:ilvl w:val="0"/>
                <w:numId w:val="4"/>
              </w:numPr>
              <w:ind w:left="0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61C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RG-2427;</w:t>
            </w:r>
          </w:p>
          <w:p w:rsidR="00F61C8D" w:rsidRPr="00F61C8D" w:rsidRDefault="00F61C8D" w:rsidP="00AB34F7">
            <w:pPr>
              <w:pStyle w:val="a4"/>
              <w:numPr>
                <w:ilvl w:val="0"/>
                <w:numId w:val="4"/>
              </w:numPr>
              <w:ind w:left="0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61C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RG-2436;</w:t>
            </w:r>
          </w:p>
          <w:p w:rsidR="00F61C8D" w:rsidRPr="00F61C8D" w:rsidRDefault="00F61C8D" w:rsidP="00AB34F7">
            <w:pPr>
              <w:pStyle w:val="a4"/>
              <w:numPr>
                <w:ilvl w:val="0"/>
                <w:numId w:val="4"/>
              </w:numPr>
              <w:ind w:left="0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RG-2446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Мощность– от 0,75 до 2,2 кВт;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Частота вращения ротора-37 об/мин;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Лопасть вращающего ножа –от 1 до 4;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Зубья на ноже - от 2 до 5 </w:t>
            </w:r>
            <w:proofErr w:type="spell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Общие количество зубьев </w:t>
            </w:r>
            <w:proofErr w:type="spell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 – от 2 до 8 </w:t>
            </w:r>
            <w:proofErr w:type="spell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Загрузочное окно – от 240х170 до 240х420 мм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Производительность - от 8-10 до 25-35 кг/ч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– от 60  до 85 </w:t>
            </w:r>
            <w:proofErr w:type="spell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Напряжение - 380</w:t>
            </w:r>
            <w:proofErr w:type="gramStart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; 50 Гц; 3Ф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Габариты машины – от 0,84x0,47x1,47 до 1,14х0,47х1,47 м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Вес – от 265 до 390 кг</w:t>
            </w:r>
          </w:p>
        </w:tc>
        <w:tc>
          <w:tcPr>
            <w:tcW w:w="1310" w:type="dxa"/>
          </w:tcPr>
          <w:p w:rsid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(701) 887 50 85,</w:t>
            </w:r>
          </w:p>
          <w:p w:rsid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 xml:space="preserve">(701) 718 50 85, </w:t>
            </w:r>
          </w:p>
          <w:p w:rsidR="00F61C8D" w:rsidRPr="00F61C8D" w:rsidRDefault="00F61C8D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(708) 527 09 83</w:t>
            </w:r>
          </w:p>
        </w:tc>
      </w:tr>
      <w:tr w:rsidR="00F61C8D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1C8D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 xml:space="preserve">ТОО"BAYMIR", </w:t>
            </w:r>
            <w:proofErr w:type="spellStart"/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F61C8D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C8D">
              <w:rPr>
                <w:rFonts w:ascii="Times New Roman" w:hAnsi="Times New Roman" w:cs="Times New Roman"/>
                <w:sz w:val="20"/>
                <w:szCs w:val="20"/>
              </w:rPr>
              <w:t>Шредеры одновальные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4 модели шредера: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WT 2250;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WT 2260;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WT 3060;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WT 3080.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Мощность основного двигателя –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 до 30 кВт; 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гидравлического пресса – 2,2 кВт 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Произв-ть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– от 100 – 150 до 300-500 кг/ч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загрузочного бункера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CxD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–от 857*502 до  1200*800 мм 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Диаметр ротора – от 225 до 300 мм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Ход цилиндра – от 500 до 750 мм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вала - 83 об/мин 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Диаметр сетки –от 25 до 50 мм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Роторные ножи – от 24+4 до 42+4 PCS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Статорные ножи – 2 PCS </w:t>
            </w:r>
          </w:p>
          <w:p w:rsidR="00C46F59" w:rsidRPr="00C46C3A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Габариты – от  1780*1190*1754 до 2455*1678*1700 мм</w:t>
            </w:r>
          </w:p>
          <w:p w:rsidR="00F61C8D" w:rsidRPr="00F61C8D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 – от 1300 до 1950 кг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C46F59" w:rsidRPr="00C46F59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(701) 887 50 85,</w:t>
            </w:r>
          </w:p>
          <w:p w:rsidR="00C46F59" w:rsidRPr="00C46F59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 xml:space="preserve">(701) 718 50 85, </w:t>
            </w:r>
          </w:p>
          <w:p w:rsidR="00F61C8D" w:rsidRPr="00F61C8D" w:rsidRDefault="00C46F59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(708) 527 09 83</w:t>
            </w:r>
          </w:p>
        </w:tc>
      </w:tr>
      <w:tr w:rsidR="00F61C8D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</w:tcPr>
          <w:p w:rsidR="00F61C8D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52" w:type="dxa"/>
          </w:tcPr>
          <w:p w:rsidR="00F61C8D" w:rsidRPr="00F61C8D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"ЭКОПРОМ", г. Новосибирск</w:t>
            </w:r>
          </w:p>
        </w:tc>
        <w:tc>
          <w:tcPr>
            <w:tcW w:w="2126" w:type="dxa"/>
          </w:tcPr>
          <w:p w:rsidR="00F61C8D" w:rsidRPr="00F61C8D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Одновальный шредер</w:t>
            </w:r>
          </w:p>
        </w:tc>
        <w:tc>
          <w:tcPr>
            <w:tcW w:w="3969" w:type="dxa"/>
          </w:tcPr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6 моделей: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M400/1-200;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M400/1-400-2,2;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M600/1-400;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M600/1-600;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M700/1-600;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M700/1-900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Габариты – от 1000x850x1600 до  2737х883х406мм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– от 2,2 до 15-30 кВт </w:t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валов - 1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Камера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– от  200х215 мм до 880х670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Ножи – от 1 до 3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6F59" w:rsidRPr="00C46C3A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Ширина ножей – от 20 до 30 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1C8D" w:rsidRPr="00F61C8D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Гарантия - 2г</w:t>
            </w:r>
          </w:p>
        </w:tc>
        <w:tc>
          <w:tcPr>
            <w:tcW w:w="1310" w:type="dxa"/>
          </w:tcPr>
          <w:p w:rsidR="00F61C8D" w:rsidRPr="00F61C8D" w:rsidRDefault="00C46F59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(495) 989-40-54</w:t>
            </w:r>
          </w:p>
        </w:tc>
      </w:tr>
      <w:tr w:rsidR="00172E45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2E45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172E45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ООО "ЭКОПРОМ", г. Новосибирск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C46F59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Дробилка пластмасс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5 моделей:</w:t>
            </w:r>
          </w:p>
          <w:p w:rsidR="00172E45" w:rsidRPr="003E15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PSG</w:t>
            </w:r>
            <w:r w:rsidRPr="003E1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1521</w:t>
            </w: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E45" w:rsidRPr="003E15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PSG</w:t>
            </w:r>
            <w:r w:rsidRPr="003E1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1528;</w:t>
            </w:r>
          </w:p>
          <w:p w:rsidR="00172E45" w:rsidRPr="003E15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PSG</w:t>
            </w:r>
            <w:r w:rsidRPr="003E1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2028;</w:t>
            </w:r>
          </w:p>
          <w:p w:rsidR="00172E45" w:rsidRPr="003E15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PSG</w:t>
            </w:r>
            <w:r w:rsidRPr="003E1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2035;</w:t>
            </w:r>
          </w:p>
          <w:p w:rsidR="00172E45" w:rsidRPr="003E15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PSG</w:t>
            </w:r>
            <w:r w:rsidRPr="003E1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2042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Производительность – от 40 до 120 кг/ч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Скорость вращения – 300 об/мин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Мощность – от 2,2 до 5,5  кВт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Загрузочное окно – от 150х210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  <w:t>до  200*420 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подвижных ножей – от 3х3до 3х6шт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158D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неподвижных ножей от 2х1 до 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2х2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Диаметр ячейки сетки - 8мм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- от 360×620×1320 до 590×720×1320 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– от 208 до 300кг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C46F59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(495) 989-40-54</w:t>
            </w:r>
          </w:p>
        </w:tc>
      </w:tr>
      <w:tr w:rsidR="0039015B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7" w:type="dxa"/>
            <w:gridSpan w:val="4"/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Крупногабаритные отходы (дерево, пластик, резина, ТБО* и т.д.)</w:t>
            </w:r>
          </w:p>
        </w:tc>
      </w:tr>
      <w:tr w:rsidR="00F61C8D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1C8D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 xml:space="preserve">ТОО"BAYMIR", </w:t>
            </w:r>
            <w:proofErr w:type="spellStart"/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t xml:space="preserve">Шредеры </w:t>
            </w:r>
            <w:proofErr w:type="spellStart"/>
            <w:r w:rsidRPr="002020F2">
              <w:rPr>
                <w:rFonts w:ascii="Times New Roman" w:hAnsi="Times New Roman" w:cs="Times New Roman"/>
                <w:sz w:val="20"/>
                <w:szCs w:val="20"/>
              </w:rPr>
              <w:t>двухвальные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9 моделей: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2140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2160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2180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GL3280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GL32100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GL32120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GL40100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GL40130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40160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Диаметр ротора – от Ф284 до Ф514 мм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ротора – от 11.8 до 14.8 об/мин 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Кол-во роторных ножей – от 20 до 40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0F2" w:rsidRPr="00C46C3A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Толщина ножей – от 20 до 50 мм</w:t>
            </w:r>
          </w:p>
          <w:p w:rsidR="002020F2" w:rsidRPr="00C46C3A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Произв-ть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– от 150-300 до 1500-2000 кг/час</w:t>
            </w:r>
          </w:p>
          <w:p w:rsidR="002020F2" w:rsidRPr="00C46C3A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– от 7.5 до 45+45 кВт </w:t>
            </w:r>
          </w:p>
          <w:p w:rsidR="00F61C8D" w:rsidRPr="00F61C8D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– от 1500 до 9200 кг.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C46F59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(701) 887 50 85,</w:t>
            </w:r>
          </w:p>
          <w:p w:rsidR="002020F2" w:rsidRPr="00C46F59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 xml:space="preserve">(701) 718 50 85, </w:t>
            </w:r>
          </w:p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F59">
              <w:rPr>
                <w:rFonts w:ascii="Times New Roman" w:hAnsi="Times New Roman" w:cs="Times New Roman"/>
                <w:sz w:val="20"/>
                <w:szCs w:val="20"/>
              </w:rPr>
              <w:t>(708) 527 09 83</w:t>
            </w:r>
          </w:p>
        </w:tc>
      </w:tr>
      <w:tr w:rsidR="0039015B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7" w:type="dxa"/>
            <w:gridSpan w:val="4"/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отходы</w:t>
            </w:r>
          </w:p>
        </w:tc>
      </w:tr>
      <w:tr w:rsidR="00F61C8D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1C8D" w:rsidRPr="00F61C8D" w:rsidRDefault="0039015B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t xml:space="preserve">ТОО"BAYMIR", </w:t>
            </w:r>
            <w:proofErr w:type="spellStart"/>
            <w:r w:rsidRPr="002020F2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t>Шредера для медицинских отходов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2 модели: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FMD25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FMD50.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переработки пластиковых отходов – от 25 до 50 кг/ч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переработки 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стеклянных отходов – 100 кг/ч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- 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Частота вращения ротора - 30 об/мин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Уровень шума - 60-70 дБ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Температурный режим -</w:t>
            </w:r>
            <w:r w:rsidRPr="00C46C3A">
              <w:rPr>
                <w:sz w:val="20"/>
                <w:szCs w:val="20"/>
              </w:rPr>
              <w:t xml:space="preserve"> 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эксплуатации: от -5° С~+50°С, в не рабочем состоянии: -20°С ~+55°С мм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ножей</w:t>
            </w: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- 10 шт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0F2" w:rsidRPr="00C46C3A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Марка стали ножа - SKD11</w:t>
            </w:r>
          </w:p>
          <w:p w:rsidR="002020F2" w:rsidRPr="00C46C3A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Габаритные размеры   - от 780*680*1280 до 1000*600*1100 мм</w:t>
            </w:r>
          </w:p>
          <w:p w:rsidR="00F61C8D" w:rsidRPr="00F61C8D" w:rsidRDefault="002020F2" w:rsidP="00AB34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– от 350 – 450 кг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2020F2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(701) 887 50 85,</w:t>
            </w:r>
          </w:p>
          <w:p w:rsidR="002020F2" w:rsidRPr="002020F2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t xml:space="preserve">(701) 718 50 85, </w:t>
            </w:r>
          </w:p>
          <w:p w:rsidR="00F61C8D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F2">
              <w:rPr>
                <w:rFonts w:ascii="Times New Roman" w:hAnsi="Times New Roman" w:cs="Times New Roman"/>
                <w:sz w:val="20"/>
                <w:szCs w:val="20"/>
              </w:rPr>
              <w:t>(708) 527 09 83</w:t>
            </w:r>
            <w:r w:rsidR="001C32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015B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  <w:shd w:val="clear" w:color="auto" w:fill="CCC0D9" w:themeFill="accent4" w:themeFillTint="66"/>
          </w:tcPr>
          <w:p w:rsidR="0039015B" w:rsidRPr="00AB34F7" w:rsidRDefault="00AB34F7" w:rsidP="00AB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457" w:type="dxa"/>
            <w:gridSpan w:val="4"/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Пленочные отходы</w:t>
            </w:r>
          </w:p>
        </w:tc>
      </w:tr>
      <w:tr w:rsidR="002020F2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20F2" w:rsidRPr="00F61C8D" w:rsidRDefault="00AB34F7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0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 xml:space="preserve">ТОО"BAYMIR", </w:t>
            </w:r>
            <w:proofErr w:type="spellStart"/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Агломераторы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7 моделей: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100;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200;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300;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450;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500;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GHX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Объем – от 100 до 800 л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Эффективный объем – от 80 до 640 л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– от 80-100 до 500-800 кг/час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– от 37 до 132 кВт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подвижных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ножей – 4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неподвижных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Ножей - 8 </w:t>
            </w:r>
            <w:proofErr w:type="spellStart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Скорость вращение вала - 950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об/мин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Расход воды, от 55 до 90 л/час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– от 1700*750*1600 до 2500*1250*1950 мм </w:t>
            </w:r>
          </w:p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– от 1300 до 3800 кг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172E45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(701) 887 50 85,</w:t>
            </w:r>
          </w:p>
          <w:p w:rsidR="00172E45" w:rsidRPr="00172E45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 xml:space="preserve">(701) 718 50 85, </w:t>
            </w:r>
          </w:p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 xml:space="preserve">(708) 527 09 83  </w:t>
            </w:r>
          </w:p>
        </w:tc>
      </w:tr>
      <w:tr w:rsidR="002020F2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</w:tcPr>
          <w:p w:rsidR="002020F2" w:rsidRPr="00F61C8D" w:rsidRDefault="00AB34F7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0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ООО "ЭКОПРОМ", г. Новосибирск</w:t>
            </w:r>
          </w:p>
        </w:tc>
        <w:tc>
          <w:tcPr>
            <w:tcW w:w="2126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Моющая дробилка</w:t>
            </w:r>
          </w:p>
        </w:tc>
        <w:tc>
          <w:tcPr>
            <w:tcW w:w="3969" w:type="dxa"/>
          </w:tcPr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Имеет 2 модели: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FS 300 W;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</w:rPr>
              <w:t>FS 500 W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Производительность – от 100-200 до 200-400 кг/ч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Мощность – от   18,5 до 30 кВт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шнека -3 к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Регулировка скоростью вращения шнека - инверторное управление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Загрузочное окно - 500х400 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подвижных ножей - 6 шт.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Количество неподвижных ножей - 4шт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Диаметр ячеи сетки - 12 мм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Толщина стенки моющего цилиндра - 8мм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Толщина стенки шнека - 10 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– 1000 кг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Габаритные размеры - 2500×1000×1750 мм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10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(495) 989-40-54</w:t>
            </w:r>
          </w:p>
        </w:tc>
      </w:tr>
      <w:tr w:rsidR="0039015B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AB34F7" w:rsidP="00AB34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39015B" w:rsidRPr="0039015B" w:rsidRDefault="0039015B" w:rsidP="00AB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Отходы из стекла</w:t>
            </w:r>
          </w:p>
        </w:tc>
      </w:tr>
      <w:tr w:rsidR="0039015B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</w:tcPr>
          <w:p w:rsidR="0039015B" w:rsidRPr="00F61C8D" w:rsidRDefault="00AB34F7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01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52" w:type="dxa"/>
          </w:tcPr>
          <w:p w:rsidR="0039015B" w:rsidRPr="00172E45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Proshop</w:t>
            </w:r>
            <w:proofErr w:type="spellEnd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2126" w:type="dxa"/>
          </w:tcPr>
          <w:p w:rsidR="0039015B" w:rsidRPr="00172E45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Дробилка для стеклянных бутылок</w:t>
            </w:r>
          </w:p>
        </w:tc>
        <w:tc>
          <w:tcPr>
            <w:tcW w:w="3969" w:type="dxa"/>
          </w:tcPr>
          <w:p w:rsidR="0039015B" w:rsidRPr="0039015B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Модель - </w:t>
            </w:r>
            <w:r w:rsidRPr="0039015B">
              <w:rPr>
                <w:rFonts w:ascii="Times New Roman" w:hAnsi="Times New Roman" w:cs="Times New Roman"/>
                <w:b/>
                <w:sz w:val="20"/>
                <w:szCs w:val="20"/>
              </w:rPr>
              <w:t>BB01</w:t>
            </w:r>
          </w:p>
          <w:p w:rsidR="0039015B" w:rsidRPr="0039015B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Размеры оборудования -</w:t>
            </w: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600 х 600 х 840 мм </w:t>
            </w:r>
          </w:p>
          <w:p w:rsidR="0039015B" w:rsidRPr="0039015B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Электропитание</w:t>
            </w: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- 220 В / 50 Гц</w:t>
            </w:r>
          </w:p>
          <w:p w:rsidR="0039015B" w:rsidRPr="0039015B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Загрузка бутылок - принимает по 1 </w:t>
            </w: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, объемом до 1 л</w:t>
            </w:r>
          </w:p>
          <w:p w:rsidR="0039015B" w:rsidRPr="0039015B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Шумоизоляция</w:t>
            </w:r>
            <w:proofErr w:type="spellEnd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 - рабочий шум составляет </w:t>
            </w:r>
            <w:r w:rsidRPr="00390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 дБ</w:t>
            </w:r>
          </w:p>
          <w:p w:rsidR="0039015B" w:rsidRPr="00C46C3A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Переработка- дробленое стекло на 100% пригодно для повторной переработки</w:t>
            </w:r>
          </w:p>
        </w:tc>
        <w:tc>
          <w:tcPr>
            <w:tcW w:w="1310" w:type="dxa"/>
          </w:tcPr>
          <w:p w:rsidR="0039015B" w:rsidRPr="00172E45" w:rsidRDefault="0039015B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(495) 790-76-06</w:t>
            </w:r>
          </w:p>
        </w:tc>
      </w:tr>
      <w:tr w:rsidR="0039015B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39015B" w:rsidRPr="00AB34F7" w:rsidRDefault="00AB34F7" w:rsidP="00AB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45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39015B" w:rsidRPr="00AB34F7" w:rsidRDefault="0039015B" w:rsidP="00AB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4F7">
              <w:rPr>
                <w:rFonts w:ascii="Times New Roman" w:hAnsi="Times New Roman" w:cs="Times New Roman"/>
                <w:b/>
                <w:sz w:val="20"/>
                <w:szCs w:val="20"/>
              </w:rPr>
              <w:t>Сжатие (уплотнение отходов)</w:t>
            </w:r>
          </w:p>
        </w:tc>
      </w:tr>
      <w:tr w:rsidR="002020F2" w:rsidTr="00AB3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right w:val="none" w:sz="0" w:space="0" w:color="auto"/>
            </w:tcBorders>
          </w:tcPr>
          <w:p w:rsidR="002020F2" w:rsidRPr="00F61C8D" w:rsidRDefault="00AB34F7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01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52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ООО "ЭКОПРОМ", г. Новосибирск</w:t>
            </w:r>
          </w:p>
        </w:tc>
        <w:tc>
          <w:tcPr>
            <w:tcW w:w="2126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Компактор</w:t>
            </w:r>
            <w:proofErr w:type="spellEnd"/>
          </w:p>
        </w:tc>
        <w:tc>
          <w:tcPr>
            <w:tcW w:w="3969" w:type="dxa"/>
          </w:tcPr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Имеет 5 моделей: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VSK 7,5;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VSK 10;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VSK 16;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VSK 20;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C46C3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VSK 24.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Сила прессования  - от 30 до 35т  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Мощность – от 4 до 5,5 кВт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Габариты  - от  3800х2000х2400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  7040х2450х2500 мм 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Время цикла – 50 с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Производительность – от 55 до 100 м3/ч</w:t>
            </w:r>
          </w:p>
          <w:p w:rsidR="00172E45" w:rsidRPr="00C46C3A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 – от 7,5 до 24 м3 </w:t>
            </w:r>
          </w:p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Гарантия - 2 г</w:t>
            </w:r>
          </w:p>
        </w:tc>
        <w:tc>
          <w:tcPr>
            <w:tcW w:w="1310" w:type="dxa"/>
          </w:tcPr>
          <w:p w:rsidR="002020F2" w:rsidRPr="00F61C8D" w:rsidRDefault="00172E45" w:rsidP="00AB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(495) 989-40-54</w:t>
            </w:r>
          </w:p>
        </w:tc>
      </w:tr>
      <w:tr w:rsidR="002020F2" w:rsidTr="00AB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20F2" w:rsidRPr="00F61C8D" w:rsidRDefault="00AB34F7" w:rsidP="00A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01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52" w:type="dxa"/>
            <w:tcBorders>
              <w:top w:val="none" w:sz="0" w:space="0" w:color="auto"/>
              <w:bottom w:val="none" w:sz="0" w:space="0" w:color="auto"/>
            </w:tcBorders>
          </w:tcPr>
          <w:p w:rsidR="0039015B" w:rsidRPr="0039015B" w:rsidRDefault="0039015B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Proshop</w:t>
            </w:r>
            <w:proofErr w:type="spellEnd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15B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2020F2" w:rsidRPr="00F61C8D" w:rsidRDefault="002020F2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E45">
              <w:rPr>
                <w:rFonts w:ascii="Times New Roman" w:hAnsi="Times New Roman" w:cs="Times New Roman"/>
                <w:sz w:val="20"/>
                <w:szCs w:val="20"/>
              </w:rPr>
              <w:t>Пресс PEL 660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-1700 мм х 1000 мм х 1080 мм 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Давление пресса - 1,5/2 т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Контейнер - 660 л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Эл. характеристики -220 В/50 Гц</w:t>
            </w:r>
          </w:p>
          <w:p w:rsidR="00172E45" w:rsidRPr="00C46C3A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Уровень шума -</w:t>
            </w: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ab/>
              <w:t>70 дБ</w:t>
            </w:r>
          </w:p>
          <w:p w:rsidR="002020F2" w:rsidRPr="00F61C8D" w:rsidRDefault="00172E45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C3A">
              <w:rPr>
                <w:rFonts w:ascii="Times New Roman" w:hAnsi="Times New Roman" w:cs="Times New Roman"/>
                <w:sz w:val="20"/>
                <w:szCs w:val="20"/>
              </w:rPr>
              <w:t>Вес - 307 кг</w:t>
            </w:r>
          </w:p>
        </w:tc>
        <w:tc>
          <w:tcPr>
            <w:tcW w:w="1310" w:type="dxa"/>
            <w:tcBorders>
              <w:top w:val="none" w:sz="0" w:space="0" w:color="auto"/>
              <w:bottom w:val="none" w:sz="0" w:space="0" w:color="auto"/>
            </w:tcBorders>
          </w:tcPr>
          <w:p w:rsidR="002020F2" w:rsidRPr="00F61C8D" w:rsidRDefault="0039015B" w:rsidP="00AB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15B">
              <w:rPr>
                <w:rFonts w:ascii="Times New Roman" w:hAnsi="Times New Roman" w:cs="Times New Roman"/>
                <w:sz w:val="20"/>
                <w:szCs w:val="20"/>
              </w:rPr>
              <w:t xml:space="preserve"> (495) 790-76-06</w:t>
            </w:r>
          </w:p>
        </w:tc>
      </w:tr>
    </w:tbl>
    <w:p w:rsidR="006B402D" w:rsidRPr="00C46C3A" w:rsidRDefault="006B402D" w:rsidP="00AB3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B402D" w:rsidRPr="00C46C3A" w:rsidSect="00AB34F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CF"/>
    <w:multiLevelType w:val="hybridMultilevel"/>
    <w:tmpl w:val="559CC2FC"/>
    <w:lvl w:ilvl="0" w:tplc="908CB7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8DF"/>
    <w:multiLevelType w:val="hybridMultilevel"/>
    <w:tmpl w:val="AEFEB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D4937"/>
    <w:multiLevelType w:val="multilevel"/>
    <w:tmpl w:val="20AA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15579"/>
    <w:multiLevelType w:val="hybridMultilevel"/>
    <w:tmpl w:val="76B46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67DCF"/>
    <w:multiLevelType w:val="hybridMultilevel"/>
    <w:tmpl w:val="7C2E6C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5"/>
    <w:rsid w:val="0000499D"/>
    <w:rsid w:val="00051368"/>
    <w:rsid w:val="00054360"/>
    <w:rsid w:val="000C5245"/>
    <w:rsid w:val="000D5377"/>
    <w:rsid w:val="000F663B"/>
    <w:rsid w:val="001145FF"/>
    <w:rsid w:val="00120F7D"/>
    <w:rsid w:val="00142527"/>
    <w:rsid w:val="00172E45"/>
    <w:rsid w:val="00190764"/>
    <w:rsid w:val="001C32FF"/>
    <w:rsid w:val="001C341B"/>
    <w:rsid w:val="002020F2"/>
    <w:rsid w:val="00241F27"/>
    <w:rsid w:val="0024648A"/>
    <w:rsid w:val="002669B7"/>
    <w:rsid w:val="002E0ED6"/>
    <w:rsid w:val="002E3B9D"/>
    <w:rsid w:val="002F6016"/>
    <w:rsid w:val="0034113F"/>
    <w:rsid w:val="00352EAF"/>
    <w:rsid w:val="00380329"/>
    <w:rsid w:val="0039015B"/>
    <w:rsid w:val="0039247F"/>
    <w:rsid w:val="003A43E9"/>
    <w:rsid w:val="003D1247"/>
    <w:rsid w:val="003D19A6"/>
    <w:rsid w:val="003E158D"/>
    <w:rsid w:val="00406CF8"/>
    <w:rsid w:val="004467F4"/>
    <w:rsid w:val="004A6596"/>
    <w:rsid w:val="00512289"/>
    <w:rsid w:val="00543D41"/>
    <w:rsid w:val="00562980"/>
    <w:rsid w:val="005703D7"/>
    <w:rsid w:val="00587E0A"/>
    <w:rsid w:val="005A606A"/>
    <w:rsid w:val="005B195C"/>
    <w:rsid w:val="005D106B"/>
    <w:rsid w:val="005E2266"/>
    <w:rsid w:val="006656FC"/>
    <w:rsid w:val="006908A4"/>
    <w:rsid w:val="006B402D"/>
    <w:rsid w:val="006F5D35"/>
    <w:rsid w:val="00703FB0"/>
    <w:rsid w:val="007312E5"/>
    <w:rsid w:val="00732BA1"/>
    <w:rsid w:val="00765F3C"/>
    <w:rsid w:val="007A032E"/>
    <w:rsid w:val="007A69FA"/>
    <w:rsid w:val="007B0B88"/>
    <w:rsid w:val="007B4415"/>
    <w:rsid w:val="0081184B"/>
    <w:rsid w:val="00833426"/>
    <w:rsid w:val="00840C46"/>
    <w:rsid w:val="00882899"/>
    <w:rsid w:val="00887D86"/>
    <w:rsid w:val="008C28C9"/>
    <w:rsid w:val="009000B0"/>
    <w:rsid w:val="009179F9"/>
    <w:rsid w:val="00925976"/>
    <w:rsid w:val="009D5E08"/>
    <w:rsid w:val="00A036AC"/>
    <w:rsid w:val="00A55E3A"/>
    <w:rsid w:val="00AB34F7"/>
    <w:rsid w:val="00AD4B87"/>
    <w:rsid w:val="00B05FBD"/>
    <w:rsid w:val="00B0656D"/>
    <w:rsid w:val="00B129E8"/>
    <w:rsid w:val="00B4017C"/>
    <w:rsid w:val="00B74EF8"/>
    <w:rsid w:val="00BA574C"/>
    <w:rsid w:val="00BB6B06"/>
    <w:rsid w:val="00C02609"/>
    <w:rsid w:val="00C048FC"/>
    <w:rsid w:val="00C0691C"/>
    <w:rsid w:val="00C24325"/>
    <w:rsid w:val="00C40468"/>
    <w:rsid w:val="00C46C3A"/>
    <w:rsid w:val="00C46F59"/>
    <w:rsid w:val="00C9470B"/>
    <w:rsid w:val="00CB7AE7"/>
    <w:rsid w:val="00CC440E"/>
    <w:rsid w:val="00CC6878"/>
    <w:rsid w:val="00CE2DB5"/>
    <w:rsid w:val="00CF1BBF"/>
    <w:rsid w:val="00CF4F0E"/>
    <w:rsid w:val="00D33D49"/>
    <w:rsid w:val="00DB2230"/>
    <w:rsid w:val="00DD3E56"/>
    <w:rsid w:val="00DD7920"/>
    <w:rsid w:val="00E31FAC"/>
    <w:rsid w:val="00E4669F"/>
    <w:rsid w:val="00E51E4F"/>
    <w:rsid w:val="00EB2F34"/>
    <w:rsid w:val="00EB5E7F"/>
    <w:rsid w:val="00ED2FBA"/>
    <w:rsid w:val="00EF01C6"/>
    <w:rsid w:val="00F41824"/>
    <w:rsid w:val="00F61C8D"/>
    <w:rsid w:val="00FC6671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stTable3Accent3">
    <w:name w:val="List Table 3 Accent 3"/>
    <w:basedOn w:val="a1"/>
    <w:uiPriority w:val="48"/>
    <w:rsid w:val="003E15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882899"/>
    <w:rPr>
      <w:color w:val="0000FF"/>
      <w:u w:val="single"/>
    </w:rPr>
  </w:style>
  <w:style w:type="character" w:styleId="a7">
    <w:name w:val="Strong"/>
    <w:basedOn w:val="a0"/>
    <w:uiPriority w:val="22"/>
    <w:qFormat/>
    <w:rsid w:val="00882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3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stTable3Accent3">
    <w:name w:val="List Table 3 Accent 3"/>
    <w:basedOn w:val="a1"/>
    <w:uiPriority w:val="48"/>
    <w:rsid w:val="003E15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882899"/>
    <w:rPr>
      <w:color w:val="0000FF"/>
      <w:u w:val="single"/>
    </w:rPr>
  </w:style>
  <w:style w:type="character" w:styleId="a7">
    <w:name w:val="Strong"/>
    <w:basedOn w:val="a0"/>
    <w:uiPriority w:val="22"/>
    <w:qFormat/>
    <w:rsid w:val="0088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2020-04-08T11:13:00Z</dcterms:created>
  <dcterms:modified xsi:type="dcterms:W3CDTF">2020-04-08T11:13:00Z</dcterms:modified>
</cp:coreProperties>
</file>